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155/2021/DSOZ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24.09.2021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383" w:right="419" w:firstLine="101"/>
      </w:pPr>
      <w:r>
        <w:rPr/>
        <w:t>w sprawie zmiany zarządzenia zmieniającego zarządzenie w sprawie</w:t>
      </w:r>
      <w:r>
        <w:rPr>
          <w:spacing w:val="1"/>
        </w:rPr>
        <w:t> </w:t>
      </w:r>
      <w:r>
        <w:rPr/>
        <w:t>określenia warunków zawierania i realizacji umów w rodzajach rehabilitacja</w:t>
      </w:r>
      <w:r>
        <w:rPr>
          <w:spacing w:val="-64"/>
        </w:rPr>
        <w:t> </w:t>
      </w:r>
      <w:r>
        <w:rPr/>
        <w:t>lecznicza oraz programy zdrowotne w zakresie świadczeń - leczenie dzieci i</w:t>
      </w:r>
      <w:r>
        <w:rPr>
          <w:spacing w:val="-64"/>
        </w:rPr>
        <w:t> </w:t>
      </w:r>
      <w:r>
        <w:rPr/>
        <w:t>dorosłych</w:t>
      </w:r>
      <w:r>
        <w:rPr>
          <w:spacing w:val="1"/>
        </w:rPr>
        <w:t> </w:t>
      </w:r>
      <w:r>
        <w:rPr/>
        <w:t>ze</w:t>
      </w:r>
      <w:r>
        <w:rPr>
          <w:spacing w:val="-2"/>
        </w:rPr>
        <w:t> </w:t>
      </w:r>
      <w:r>
        <w:rPr/>
        <w:t>śpiączką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/>
        <w:t>Na</w:t>
      </w:r>
      <w:r>
        <w:rPr>
          <w:spacing w:val="41"/>
        </w:rPr>
        <w:t> </w:t>
      </w:r>
      <w:r>
        <w:rPr/>
        <w:t>podstawie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102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5</w:t>
      </w:r>
      <w:r>
        <w:rPr>
          <w:spacing w:val="41"/>
        </w:rPr>
        <w:t> </w:t>
      </w:r>
      <w:r>
        <w:rPr/>
        <w:t>pkt</w:t>
      </w:r>
      <w:r>
        <w:rPr>
          <w:spacing w:val="42"/>
        </w:rPr>
        <w:t> </w:t>
      </w:r>
      <w:r>
        <w:rPr/>
        <w:t>21</w:t>
      </w:r>
      <w:r>
        <w:rPr>
          <w:spacing w:val="41"/>
        </w:rPr>
        <w:t> </w:t>
      </w:r>
      <w:r>
        <w:rPr/>
        <w:t>i</w:t>
      </w:r>
      <w:r>
        <w:rPr>
          <w:spacing w:val="41"/>
        </w:rPr>
        <w:t> </w:t>
      </w:r>
      <w:r>
        <w:rPr/>
        <w:t>25</w:t>
      </w:r>
      <w:r>
        <w:rPr>
          <w:spacing w:val="42"/>
        </w:rPr>
        <w:t> </w:t>
      </w:r>
      <w:r>
        <w:rPr/>
        <w:t>oraz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146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1</w:t>
      </w:r>
      <w:r>
        <w:rPr>
          <w:spacing w:val="41"/>
        </w:rPr>
        <w:t> </w:t>
      </w:r>
      <w:r>
        <w:rPr/>
        <w:t>ustawy</w:t>
      </w:r>
      <w:r>
        <w:rPr>
          <w:spacing w:val="42"/>
        </w:rPr>
        <w:t> </w:t>
      </w:r>
      <w:r>
        <w:rPr/>
        <w:t>z</w:t>
      </w:r>
      <w:r>
        <w:rPr>
          <w:spacing w:val="41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1"/>
        </w:rPr>
        <w:t> </w:t>
      </w:r>
      <w:r>
        <w:rPr/>
        <w:t>z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  <w:r>
        <w:rPr>
          <w:spacing w:val="-1"/>
        </w:rPr>
        <w:t> </w:t>
      </w:r>
      <w:r>
        <w:rPr/>
        <w:t>poz.</w:t>
      </w:r>
      <w:r>
        <w:rPr>
          <w:spacing w:val="-2"/>
        </w:rPr>
        <w:t> </w:t>
      </w:r>
      <w:r>
        <w:rPr/>
        <w:t>1285,</w:t>
      </w:r>
      <w:r>
        <w:rPr>
          <w:spacing w:val="-2"/>
        </w:rPr>
        <w:t> </w:t>
      </w:r>
      <w:r>
        <w:rPr/>
        <w:t>1292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1559)</w:t>
      </w:r>
      <w:r>
        <w:rPr>
          <w:spacing w:val="-2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3"/>
        </w:rPr>
        <w:t> </w:t>
      </w:r>
      <w:r>
        <w:rPr/>
        <w:t>co</w:t>
      </w:r>
      <w:r>
        <w:rPr>
          <w:spacing w:val="-1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1. </w:t>
      </w:r>
      <w:r>
        <w:rPr/>
        <w:t>W zarządzeniu Nr 65/2021/DSOZ Prezesa Narodowego Funduszu Zdrowia</w:t>
      </w:r>
      <w:r>
        <w:rPr>
          <w:spacing w:val="-64"/>
        </w:rPr>
        <w:t> </w:t>
      </w:r>
      <w:r>
        <w:rPr/>
        <w:t>z dnia 9 kwietnia 2021 r. zmieniającym zarządzenie w sprawie określenia warunków</w:t>
      </w:r>
      <w:r>
        <w:rPr>
          <w:spacing w:val="1"/>
        </w:rPr>
        <w:t> </w:t>
      </w:r>
      <w:r>
        <w:rPr/>
        <w:t>zawierania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rodzajach</w:t>
      </w:r>
      <w:r>
        <w:rPr>
          <w:spacing w:val="1"/>
        </w:rPr>
        <w:t> </w:t>
      </w:r>
      <w:r>
        <w:rPr/>
        <w:t>rehabilitacja</w:t>
      </w:r>
      <w:r>
        <w:rPr>
          <w:spacing w:val="1"/>
        </w:rPr>
        <w:t> </w:t>
      </w:r>
      <w:r>
        <w:rPr/>
        <w:t>lecznicza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programy</w:t>
      </w:r>
      <w:r>
        <w:rPr>
          <w:spacing w:val="1"/>
        </w:rPr>
        <w:t> </w:t>
      </w:r>
      <w:r>
        <w:rPr/>
        <w:t>zdrowotne</w:t>
      </w:r>
      <w:r>
        <w:rPr>
          <w:spacing w:val="-17"/>
        </w:rPr>
        <w:t> </w:t>
      </w:r>
      <w:r>
        <w:rPr/>
        <w:t>w</w:t>
      </w:r>
      <w:r>
        <w:rPr>
          <w:spacing w:val="-16"/>
        </w:rPr>
        <w:t> </w:t>
      </w:r>
      <w:r>
        <w:rPr/>
        <w:t>zakresie</w:t>
      </w:r>
      <w:r>
        <w:rPr>
          <w:spacing w:val="-16"/>
        </w:rPr>
        <w:t> </w:t>
      </w:r>
      <w:r>
        <w:rPr/>
        <w:t>świadczeń</w:t>
      </w:r>
      <w:r>
        <w:rPr>
          <w:spacing w:val="-16"/>
        </w:rPr>
        <w:t> </w:t>
      </w:r>
      <w:r>
        <w:rPr/>
        <w:t>-</w:t>
      </w:r>
      <w:r>
        <w:rPr>
          <w:spacing w:val="-16"/>
        </w:rPr>
        <w:t> </w:t>
      </w:r>
      <w:r>
        <w:rPr/>
        <w:t>leczenie</w:t>
      </w:r>
      <w:r>
        <w:rPr>
          <w:spacing w:val="-15"/>
        </w:rPr>
        <w:t> </w:t>
      </w:r>
      <w:r>
        <w:rPr/>
        <w:t>dzieci</w:t>
      </w:r>
      <w:r>
        <w:rPr>
          <w:spacing w:val="-15"/>
        </w:rPr>
        <w:t> </w:t>
      </w:r>
      <w:r>
        <w:rPr/>
        <w:t>i</w:t>
      </w:r>
      <w:r>
        <w:rPr>
          <w:spacing w:val="-16"/>
        </w:rPr>
        <w:t> </w:t>
      </w:r>
      <w:r>
        <w:rPr/>
        <w:t>dorosłych</w:t>
      </w:r>
      <w:r>
        <w:rPr>
          <w:spacing w:val="-16"/>
        </w:rPr>
        <w:t> </w:t>
      </w:r>
      <w:r>
        <w:rPr/>
        <w:t>ze</w:t>
      </w:r>
      <w:r>
        <w:rPr>
          <w:spacing w:val="-16"/>
        </w:rPr>
        <w:t> </w:t>
      </w:r>
      <w:r>
        <w:rPr/>
        <w:t>śpiączką,</w:t>
      </w:r>
      <w:r>
        <w:rPr>
          <w:spacing w:val="-16"/>
        </w:rPr>
        <w:t> </w:t>
      </w:r>
      <w:r>
        <w:rPr/>
        <w:t>§</w:t>
      </w:r>
      <w:r>
        <w:rPr>
          <w:spacing w:val="-16"/>
        </w:rPr>
        <w:t> </w:t>
      </w:r>
      <w:r>
        <w:rPr/>
        <w:t>2</w:t>
      </w:r>
      <w:r>
        <w:rPr>
          <w:spacing w:val="-16"/>
        </w:rPr>
        <w:t> </w:t>
      </w:r>
      <w:r>
        <w:rPr/>
        <w:t>otrzymuje</w:t>
      </w:r>
      <w:r>
        <w:rPr>
          <w:spacing w:val="-64"/>
        </w:rPr>
        <w:t> </w:t>
      </w:r>
      <w:r>
        <w:rPr/>
        <w:t>brzmienie:</w:t>
      </w:r>
    </w:p>
    <w:p>
      <w:pPr>
        <w:pStyle w:val="BodyText"/>
        <w:ind w:left="825"/>
        <w:jc w:val="both"/>
      </w:pPr>
      <w:r>
        <w:rPr/>
        <w:t>„§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Zarządzenie wchodzi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życie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dniem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stycznia</w:t>
      </w:r>
      <w:r>
        <w:rPr>
          <w:spacing w:val="-3"/>
        </w:rPr>
        <w:t> </w:t>
      </w:r>
      <w:r>
        <w:rPr/>
        <w:t>2022</w:t>
      </w:r>
      <w:r>
        <w:rPr>
          <w:spacing w:val="-2"/>
        </w:rPr>
        <w:t> </w:t>
      </w:r>
      <w:r>
        <w:rPr/>
        <w:t>r.”.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ind w:left="825"/>
        <w:jc w:val="both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3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3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20" w:right="354"/>
        <w:jc w:val="center"/>
      </w:pPr>
      <w:r>
        <w:rPr/>
        <w:t>Bernard</w:t>
      </w:r>
      <w:r>
        <w:rPr>
          <w:spacing w:val="-5"/>
        </w:rPr>
        <w:t> </w:t>
      </w:r>
      <w:r>
        <w:rPr/>
        <w:t>Waśko</w:t>
      </w:r>
    </w:p>
    <w:p>
      <w:pPr>
        <w:pStyle w:val="BodyText"/>
        <w:spacing w:before="138"/>
        <w:ind w:left="5321" w:right="354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2021-09-24T09:08:47Z</dcterms:created>
  <dcterms:modified xsi:type="dcterms:W3CDTF">2021-09-24T09:08:47Z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2021-09-24T00:00:00Z</vt:filetime>
  </property>
</Properties>
</file>